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57D08" w14:textId="0F3B272C" w:rsidR="00004D31" w:rsidRDefault="000C4CB8">
      <w:r>
        <w:t xml:space="preserve">ALL ROADS REAL ESTATE INC, </w:t>
      </w:r>
      <w:proofErr w:type="gramStart"/>
      <w:r>
        <w:t>believe</w:t>
      </w:r>
      <w:proofErr w:type="gramEnd"/>
      <w:r>
        <w:t xml:space="preserve"> is providing a safe and clean environment for its residents. We have established the following </w:t>
      </w:r>
      <w:r w:rsidRPr="000C4CB8">
        <w:rPr>
          <w:color w:val="C00000"/>
        </w:rPr>
        <w:t xml:space="preserve">SCREENING GUIDELINES </w:t>
      </w:r>
      <w:r>
        <w:t xml:space="preserve">to ensure we have the quality tenants for our properties.  All tenants will need to meet these guidelines to quality for one of our units. </w:t>
      </w:r>
    </w:p>
    <w:p w14:paraId="11046EA1" w14:textId="71448FE0" w:rsidR="000C4CB8" w:rsidRDefault="000C4CB8" w:rsidP="000C4CB8">
      <w:pPr>
        <w:pStyle w:val="ListParagraph"/>
        <w:numPr>
          <w:ilvl w:val="0"/>
          <w:numId w:val="1"/>
        </w:numPr>
      </w:pPr>
      <w:r w:rsidRPr="000C4CB8">
        <w:rPr>
          <w:b/>
          <w:bCs/>
        </w:rPr>
        <w:t>COMPLETE:</w:t>
      </w:r>
      <w:r>
        <w:t xml:space="preserve"> all adults wishing to reside in unit MUST complete an application. Management reserves the right to reject and incomplete or falsified </w:t>
      </w:r>
      <w:proofErr w:type="gramStart"/>
      <w:r>
        <w:t>application</w:t>
      </w:r>
      <w:proofErr w:type="gramEnd"/>
      <w:r>
        <w:t xml:space="preserve">. The unit will be available until a qualified applicant signs a lease. </w:t>
      </w:r>
    </w:p>
    <w:p w14:paraId="514431A9" w14:textId="60CEDDFD" w:rsidR="000C4CB8" w:rsidRDefault="000C4CB8" w:rsidP="000C4CB8">
      <w:pPr>
        <w:pStyle w:val="ListParagraph"/>
        <w:numPr>
          <w:ilvl w:val="0"/>
          <w:numId w:val="1"/>
        </w:numPr>
      </w:pPr>
      <w:r w:rsidRPr="000C4CB8">
        <w:rPr>
          <w:b/>
          <w:bCs/>
        </w:rPr>
        <w:t>ID REQUIRED:</w:t>
      </w:r>
      <w:r>
        <w:t xml:space="preserve"> All adults must provide a government issues PHOTO ID or </w:t>
      </w:r>
      <w:r w:rsidR="009A19FF">
        <w:t>Driver’s</w:t>
      </w:r>
      <w:r>
        <w:t xml:space="preserve"> License.</w:t>
      </w:r>
    </w:p>
    <w:p w14:paraId="7A949F4F" w14:textId="77777777" w:rsidR="000C4CB8" w:rsidRDefault="000C4CB8" w:rsidP="000C4CB8">
      <w:pPr>
        <w:pStyle w:val="ListParagraph"/>
        <w:numPr>
          <w:ilvl w:val="0"/>
          <w:numId w:val="1"/>
        </w:numPr>
      </w:pPr>
      <w:r w:rsidRPr="00E84379">
        <w:rPr>
          <w:b/>
          <w:bCs/>
        </w:rPr>
        <w:t>VERIFICATION OF CITIZENSHIP STATUS:</w:t>
      </w:r>
      <w:r>
        <w:t xml:space="preserve"> </w:t>
      </w:r>
      <w:proofErr w:type="spellStart"/>
      <w:r>
        <w:t>ie</w:t>
      </w:r>
      <w:proofErr w:type="spellEnd"/>
      <w:r>
        <w:t xml:space="preserve">: work visa, social security card, birth certificate or US Passport. Travel </w:t>
      </w:r>
      <w:proofErr w:type="gramStart"/>
      <w:r>
        <w:t>visa’s</w:t>
      </w:r>
      <w:proofErr w:type="gramEnd"/>
      <w:r>
        <w:t xml:space="preserve"> will not be accepted as they do not show you are able to work in the US. </w:t>
      </w:r>
    </w:p>
    <w:p w14:paraId="2A089DBD" w14:textId="1B539568" w:rsidR="000C4CB8" w:rsidRPr="00E84379" w:rsidRDefault="000C4CB8" w:rsidP="000C4CB8">
      <w:pPr>
        <w:pStyle w:val="ListParagraph"/>
        <w:numPr>
          <w:ilvl w:val="0"/>
          <w:numId w:val="1"/>
        </w:numPr>
        <w:rPr>
          <w:b/>
          <w:bCs/>
        </w:rPr>
      </w:pPr>
      <w:r w:rsidRPr="00E84379">
        <w:rPr>
          <w:b/>
          <w:bCs/>
        </w:rPr>
        <w:t xml:space="preserve">SECURITY DEPOSIT: </w:t>
      </w:r>
      <w:r w:rsidR="00E84379">
        <w:t>An amount equal to or greater than your 1</w:t>
      </w:r>
      <w:r w:rsidR="00E84379" w:rsidRPr="00E84379">
        <w:rPr>
          <w:vertAlign w:val="superscript"/>
        </w:rPr>
        <w:t>st</w:t>
      </w:r>
      <w:r w:rsidR="00E84379">
        <w:t xml:space="preserve"> month rent will be required at time of signing lease.</w:t>
      </w:r>
    </w:p>
    <w:p w14:paraId="709777E4" w14:textId="23F5D55D" w:rsidR="00E84379" w:rsidRDefault="00E84379" w:rsidP="000C4CB8">
      <w:pPr>
        <w:pStyle w:val="ListParagraph"/>
        <w:numPr>
          <w:ilvl w:val="0"/>
          <w:numId w:val="1"/>
        </w:numPr>
      </w:pPr>
      <w:r>
        <w:rPr>
          <w:b/>
          <w:bCs/>
        </w:rPr>
        <w:t xml:space="preserve">PERSONS PER UNIT: </w:t>
      </w:r>
      <w:r w:rsidRPr="00E84379">
        <w:t>Fire code only allows 2 heartbeats per bedroom.</w:t>
      </w:r>
      <w:r>
        <w:rPr>
          <w:b/>
          <w:bCs/>
        </w:rPr>
        <w:t xml:space="preserve"> </w:t>
      </w:r>
      <w:r w:rsidRPr="00E84379">
        <w:t xml:space="preserve">That means a                      </w:t>
      </w:r>
      <w:r w:rsidR="009A19FF" w:rsidRPr="00E84379">
        <w:t>2-bedroom</w:t>
      </w:r>
      <w:r w:rsidRPr="00E84379">
        <w:t xml:space="preserve"> unit has a max of 4 persons. </w:t>
      </w:r>
      <w:r>
        <w:t>If all occupants are over 18 and are unrelated such as with roommates there may be an additional monthly charge per person and additional deposit required</w:t>
      </w:r>
      <w:r w:rsidR="009A19FF">
        <w:t xml:space="preserve"> depending on property.</w:t>
      </w:r>
      <w:r>
        <w:t xml:space="preserve"> </w:t>
      </w:r>
    </w:p>
    <w:p w14:paraId="32462F89" w14:textId="3E0271B5" w:rsidR="00E84379" w:rsidRDefault="00E84379" w:rsidP="000C4CB8">
      <w:pPr>
        <w:pStyle w:val="ListParagraph"/>
        <w:numPr>
          <w:ilvl w:val="0"/>
          <w:numId w:val="1"/>
        </w:numPr>
      </w:pPr>
      <w:r>
        <w:rPr>
          <w:b/>
          <w:bCs/>
        </w:rPr>
        <w:t>INCOME:</w:t>
      </w:r>
      <w:r>
        <w:t xml:space="preserve"> Rent </w:t>
      </w:r>
      <w:r w:rsidR="00ED6917">
        <w:t>cannot</w:t>
      </w:r>
      <w:r>
        <w:t xml:space="preserve"> equal more </w:t>
      </w:r>
      <w:proofErr w:type="gramStart"/>
      <w:r>
        <w:t>that</w:t>
      </w:r>
      <w:proofErr w:type="gramEnd"/>
      <w:r>
        <w:t xml:space="preserve"> 35% of your monthly income. Availability of allowing a co-signer is up to each individual owner of the property you are applying for. </w:t>
      </w:r>
    </w:p>
    <w:p w14:paraId="7B1093CC" w14:textId="24D482A0" w:rsidR="00E84379" w:rsidRDefault="00E84379" w:rsidP="000C4CB8">
      <w:pPr>
        <w:pStyle w:val="ListParagraph"/>
        <w:numPr>
          <w:ilvl w:val="0"/>
          <w:numId w:val="1"/>
        </w:numPr>
      </w:pPr>
      <w:r>
        <w:rPr>
          <w:b/>
          <w:bCs/>
        </w:rPr>
        <w:t>RENTAL HISTORY:</w:t>
      </w:r>
      <w:r>
        <w:t xml:space="preserve"> Minimum of 3 years previous rental history is required. Home mortgage payments are acceptable in </w:t>
      </w:r>
      <w:r w:rsidR="00ED6917">
        <w:t>the absence</w:t>
      </w:r>
      <w:r>
        <w:t xml:space="preserve"> of rental history. </w:t>
      </w:r>
      <w:r w:rsidRPr="00E84379">
        <w:rPr>
          <w:color w:val="C00000"/>
        </w:rPr>
        <w:t xml:space="preserve">NO PERSON WILL BE ACCEPTED IF THEY HAVE HAD A </w:t>
      </w:r>
      <w:proofErr w:type="gramStart"/>
      <w:r w:rsidRPr="00E84379">
        <w:rPr>
          <w:color w:val="C00000"/>
        </w:rPr>
        <w:t>COURT ORDERED</w:t>
      </w:r>
      <w:proofErr w:type="gramEnd"/>
      <w:r w:rsidRPr="00E84379">
        <w:rPr>
          <w:color w:val="C00000"/>
        </w:rPr>
        <w:t xml:space="preserve"> EVICTION WITHIN THE PAST 5 YEARS. </w:t>
      </w:r>
      <w:r>
        <w:t xml:space="preserve">Rental history must show a record of timely payments, of abiding by lease rules, show that tenant respected their neighbors and the property. </w:t>
      </w:r>
    </w:p>
    <w:p w14:paraId="27069242" w14:textId="4D14D078" w:rsidR="00E84379" w:rsidRDefault="00B2016A" w:rsidP="000C4CB8">
      <w:pPr>
        <w:pStyle w:val="ListParagraph"/>
        <w:numPr>
          <w:ilvl w:val="0"/>
          <w:numId w:val="1"/>
        </w:numPr>
      </w:pPr>
      <w:r>
        <w:rPr>
          <w:b/>
          <w:bCs/>
        </w:rPr>
        <w:t>CEDIT HISTORY:</w:t>
      </w:r>
      <w:r>
        <w:t xml:space="preserve"> Credit report shall reflect a habit of timely payments of debts and no unsatisfied judgements. In case of poor credit history, it will be entirely up to the owner of the property you are applying for to allow a co-signer. Co-</w:t>
      </w:r>
      <w:proofErr w:type="gramStart"/>
      <w:r>
        <w:t>signer</w:t>
      </w:r>
      <w:proofErr w:type="gramEnd"/>
      <w:r>
        <w:t xml:space="preserve"> must have good credit and show they have the income to cover your rent in the event you fail to pay.</w:t>
      </w:r>
    </w:p>
    <w:p w14:paraId="74403496" w14:textId="29F9114E" w:rsidR="00B2016A" w:rsidRDefault="00B2016A" w:rsidP="000C4CB8">
      <w:pPr>
        <w:pStyle w:val="ListParagraph"/>
        <w:numPr>
          <w:ilvl w:val="0"/>
          <w:numId w:val="1"/>
        </w:numPr>
      </w:pPr>
      <w:r w:rsidRPr="00B2016A">
        <w:rPr>
          <w:b/>
          <w:bCs/>
        </w:rPr>
        <w:t>CRIMINAL BACKGROUND CHECK</w:t>
      </w:r>
      <w:r>
        <w:t xml:space="preserve">: NO person will be accepted for residency who within the last 5 years has been convicted of destruction of property or disturbance of neighbors or within the past 7 years has been convicted of any drug related crime, the manufacture or delivery of a controlled substance or violence to a person or theft. </w:t>
      </w:r>
      <w:r w:rsidRPr="009A19FF">
        <w:rPr>
          <w:color w:val="C00000"/>
        </w:rPr>
        <w:t xml:space="preserve">If you have been convicted of a felony within any time frame you will be </w:t>
      </w:r>
      <w:proofErr w:type="gramStart"/>
      <w:r w:rsidRPr="009A19FF">
        <w:rPr>
          <w:color w:val="C00000"/>
        </w:rPr>
        <w:t>disqualified to rent</w:t>
      </w:r>
      <w:proofErr w:type="gramEnd"/>
      <w:r w:rsidRPr="009A19FF">
        <w:rPr>
          <w:color w:val="C00000"/>
        </w:rPr>
        <w:t xml:space="preserve"> from our company. </w:t>
      </w:r>
    </w:p>
    <w:p w14:paraId="5319A38B" w14:textId="71E4B8DA" w:rsidR="00B2016A" w:rsidRDefault="00B2016A" w:rsidP="000C4CB8">
      <w:pPr>
        <w:pStyle w:val="ListParagraph"/>
        <w:numPr>
          <w:ilvl w:val="0"/>
          <w:numId w:val="1"/>
        </w:numPr>
      </w:pPr>
      <w:r>
        <w:rPr>
          <w:b/>
          <w:bCs/>
        </w:rPr>
        <w:t>CO-SIGNERS:</w:t>
      </w:r>
      <w:r>
        <w:t xml:space="preserve"> are at the sole discretion of the owner of the property you are applying for. Co-signers must show they have adequate income and a timely payment history.</w:t>
      </w:r>
    </w:p>
    <w:p w14:paraId="0EBCFCAE" w14:textId="7932FFAE" w:rsidR="00B2016A" w:rsidRDefault="00B2016A" w:rsidP="000C4CB8">
      <w:pPr>
        <w:pStyle w:val="ListParagraph"/>
        <w:numPr>
          <w:ilvl w:val="0"/>
          <w:numId w:val="1"/>
        </w:numPr>
      </w:pPr>
      <w:r>
        <w:rPr>
          <w:b/>
          <w:bCs/>
        </w:rPr>
        <w:t xml:space="preserve">PET POLICY: </w:t>
      </w:r>
      <w:r w:rsidRPr="00B2016A">
        <w:t>Varies per unit and owner</w:t>
      </w:r>
      <w:r>
        <w:t xml:space="preserve">. </w:t>
      </w:r>
    </w:p>
    <w:p w14:paraId="3487B3A4" w14:textId="16034AE4" w:rsidR="00B2016A" w:rsidRDefault="00B2016A" w:rsidP="000C4CB8">
      <w:pPr>
        <w:pStyle w:val="ListParagraph"/>
        <w:numPr>
          <w:ilvl w:val="0"/>
          <w:numId w:val="1"/>
        </w:numPr>
      </w:pPr>
      <w:r>
        <w:rPr>
          <w:b/>
          <w:bCs/>
        </w:rPr>
        <w:t>SMOKING:</w:t>
      </w:r>
      <w:r>
        <w:t xml:space="preserve"> Our company has a no smoking policy in </w:t>
      </w:r>
      <w:proofErr w:type="gramStart"/>
      <w:r w:rsidR="009A19FF">
        <w:t>ALL</w:t>
      </w:r>
      <w:r>
        <w:t xml:space="preserve"> </w:t>
      </w:r>
      <w:r w:rsidR="009A19FF">
        <w:t>of</w:t>
      </w:r>
      <w:proofErr w:type="gramEnd"/>
      <w:r w:rsidR="009A19FF">
        <w:t xml:space="preserve"> </w:t>
      </w:r>
      <w:r>
        <w:t xml:space="preserve">the properties we manage. </w:t>
      </w:r>
    </w:p>
    <w:p w14:paraId="2CA42A7C" w14:textId="38A7D1B6" w:rsidR="00B2016A" w:rsidRDefault="00B2016A" w:rsidP="00B2016A">
      <w:r>
        <w:t>THE CREDIT CHECK/BACK GROUND CHECK AND PROCESSING FEE FOR EACH APPLICATION IS $</w:t>
      </w:r>
      <w:proofErr w:type="gramStart"/>
      <w:r w:rsidR="00286C69">
        <w:t>3</w:t>
      </w:r>
      <w:r w:rsidR="00ED6917">
        <w:t>5</w:t>
      </w:r>
      <w:r w:rsidR="00286C69">
        <w:t xml:space="preserve"> </w:t>
      </w:r>
      <w:r>
        <w:t xml:space="preserve"> PER</w:t>
      </w:r>
      <w:proofErr w:type="gramEnd"/>
      <w:r>
        <w:t xml:space="preserve"> PERSON. EACH ADULT MUST COMPLETE AND APPLICATION. NO APPLICATIONS WILL BE PROCESSED WITHOUT THE APPLICATION FEE. </w:t>
      </w:r>
    </w:p>
    <w:p w14:paraId="51C49773" w14:textId="77777777" w:rsidR="00DB153A" w:rsidRDefault="00DB153A" w:rsidP="00B2016A">
      <w:r>
        <w:t>Applications should be returned to:</w:t>
      </w:r>
    </w:p>
    <w:p w14:paraId="6136BA83" w14:textId="1912BB7C" w:rsidR="00DB153A" w:rsidRDefault="00DB153A" w:rsidP="00B2016A">
      <w:r>
        <w:t xml:space="preserve">All Roads Real Estate                                                                 email: </w:t>
      </w:r>
      <w:hyperlink r:id="rId5" w:history="1">
        <w:r w:rsidRPr="004607CC">
          <w:rPr>
            <w:rStyle w:val="Hyperlink"/>
          </w:rPr>
          <w:t>contact@allroadsrealestatewi.com</w:t>
        </w:r>
      </w:hyperlink>
    </w:p>
    <w:p w14:paraId="7EAF3C04" w14:textId="71262C77" w:rsidR="00DB153A" w:rsidRDefault="00DB153A" w:rsidP="00B2016A">
      <w:r>
        <w:t>1116 Wester</w:t>
      </w:r>
      <w:r w:rsidR="00D1699E">
        <w:t>n</w:t>
      </w:r>
      <w:r>
        <w:t xml:space="preserve"> Ave, Mosinee WI 54455</w:t>
      </w:r>
    </w:p>
    <w:p w14:paraId="4FB4B98F" w14:textId="77777777" w:rsidR="00DB153A" w:rsidRDefault="00DB153A" w:rsidP="00B2016A"/>
    <w:p w14:paraId="5D59560C" w14:textId="77777777" w:rsidR="00DB153A" w:rsidRDefault="00DB153A" w:rsidP="00B2016A"/>
    <w:p w14:paraId="5068B664" w14:textId="5C2A0014" w:rsidR="00B343D0" w:rsidRDefault="00B343D0" w:rsidP="00B2016A"/>
    <w:p w14:paraId="5251F2BB" w14:textId="77777777" w:rsidR="00B343D0" w:rsidRDefault="00B343D0" w:rsidP="00B2016A"/>
    <w:p w14:paraId="10B0A82F" w14:textId="115A43FC" w:rsidR="009A19FF" w:rsidRDefault="009A19FF" w:rsidP="00B2016A">
      <w:r>
        <w:t xml:space="preserve">                                                                                                </w:t>
      </w:r>
    </w:p>
    <w:p w14:paraId="30DF7081" w14:textId="72CF4208" w:rsidR="009A19FF" w:rsidRDefault="009A19FF" w:rsidP="00B2016A"/>
    <w:p w14:paraId="6EC19C55" w14:textId="77777777" w:rsidR="00B2016A" w:rsidRDefault="00B2016A" w:rsidP="00B2016A">
      <w:pPr>
        <w:pStyle w:val="ListParagraph"/>
      </w:pPr>
    </w:p>
    <w:p w14:paraId="1471476B" w14:textId="77777777" w:rsidR="00E84379" w:rsidRPr="00E84379" w:rsidRDefault="00E84379" w:rsidP="00E84379">
      <w:pPr>
        <w:pStyle w:val="ListParagraph"/>
        <w:rPr>
          <w:b/>
          <w:bCs/>
        </w:rPr>
      </w:pPr>
    </w:p>
    <w:p w14:paraId="7368B3F8" w14:textId="77777777" w:rsidR="000C4CB8" w:rsidRDefault="000C4CB8" w:rsidP="000C4CB8">
      <w:pPr>
        <w:pStyle w:val="ListParagraph"/>
      </w:pPr>
    </w:p>
    <w:sectPr w:rsidR="000C4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8B4"/>
    <w:multiLevelType w:val="hybridMultilevel"/>
    <w:tmpl w:val="5AD4DF1C"/>
    <w:lvl w:ilvl="0" w:tplc="D46E1DE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32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B8"/>
    <w:rsid w:val="00004D31"/>
    <w:rsid w:val="000C4CB8"/>
    <w:rsid w:val="00286C69"/>
    <w:rsid w:val="00993240"/>
    <w:rsid w:val="009A19FF"/>
    <w:rsid w:val="00B2016A"/>
    <w:rsid w:val="00B343D0"/>
    <w:rsid w:val="00BB1EF8"/>
    <w:rsid w:val="00D1699E"/>
    <w:rsid w:val="00DB153A"/>
    <w:rsid w:val="00E84379"/>
    <w:rsid w:val="00ED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333D"/>
  <w15:chartTrackingRefBased/>
  <w15:docId w15:val="{A1863568-043E-4394-800D-2819F4C3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CB8"/>
    <w:pPr>
      <w:ind w:left="720"/>
      <w:contextualSpacing/>
    </w:pPr>
  </w:style>
  <w:style w:type="character" w:styleId="Hyperlink">
    <w:name w:val="Hyperlink"/>
    <w:basedOn w:val="DefaultParagraphFont"/>
    <w:uiPriority w:val="99"/>
    <w:unhideWhenUsed/>
    <w:rsid w:val="00DB153A"/>
    <w:rPr>
      <w:color w:val="0563C1" w:themeColor="hyperlink"/>
      <w:u w:val="single"/>
    </w:rPr>
  </w:style>
  <w:style w:type="character" w:styleId="UnresolvedMention">
    <w:name w:val="Unresolved Mention"/>
    <w:basedOn w:val="DefaultParagraphFont"/>
    <w:uiPriority w:val="99"/>
    <w:semiHidden/>
    <w:unhideWhenUsed/>
    <w:rsid w:val="00DB1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1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allroadsrealestatew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Zimmermann</dc:creator>
  <cp:keywords/>
  <dc:description/>
  <cp:lastModifiedBy>Erica Zimmermann</cp:lastModifiedBy>
  <cp:revision>7</cp:revision>
  <cp:lastPrinted>2023-03-28T20:13:00Z</cp:lastPrinted>
  <dcterms:created xsi:type="dcterms:W3CDTF">2021-09-17T19:51:00Z</dcterms:created>
  <dcterms:modified xsi:type="dcterms:W3CDTF">2024-01-08T18:55:00Z</dcterms:modified>
</cp:coreProperties>
</file>